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07B7" w14:textId="77777777" w:rsidR="00C918DF" w:rsidRDefault="00C918DF" w:rsidP="00C918DF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0668BE11" w14:textId="77777777" w:rsidR="00C918DF" w:rsidRDefault="00C918DF" w:rsidP="00C918DF">
      <w:pPr>
        <w:pStyle w:val="NoSpacing"/>
        <w:jc w:val="center"/>
        <w:rPr>
          <w:b/>
        </w:rPr>
      </w:pPr>
      <w:r>
        <w:rPr>
          <w:b/>
        </w:rPr>
        <w:t>September 19, 2022</w:t>
      </w:r>
    </w:p>
    <w:p w14:paraId="7B5049B2" w14:textId="77777777" w:rsidR="00C918DF" w:rsidRDefault="00C918DF" w:rsidP="00C918DF">
      <w:pPr>
        <w:pStyle w:val="NoSpacing"/>
      </w:pPr>
    </w:p>
    <w:p w14:paraId="5228225B" w14:textId="77777777" w:rsidR="00C918DF" w:rsidRDefault="00C918DF" w:rsidP="00C918DF">
      <w:pPr>
        <w:pStyle w:val="NoSpacing"/>
      </w:pPr>
      <w:r>
        <w:t xml:space="preserve">The Leggett Independent School District Board of Trustees met in regular session on Monday, September 19, </w:t>
      </w:r>
      <w:proofErr w:type="gramStart"/>
      <w:r>
        <w:t>2022</w:t>
      </w:r>
      <w:proofErr w:type="gramEnd"/>
      <w:r>
        <w:t xml:space="preserve"> at 7:00 PM with the following Board Members present: Curtis Jefferson, Tommie Collins, Robert Nowlin,</w:t>
      </w:r>
      <w:r w:rsidRPr="00E54360">
        <w:t xml:space="preserve"> </w:t>
      </w:r>
      <w:r>
        <w:t>Marcus Bailey, Irma Rodriguez</w:t>
      </w:r>
      <w:r w:rsidRPr="005776C7">
        <w:t xml:space="preserve"> </w:t>
      </w:r>
      <w:r>
        <w:t>and Vicki Russell.  Members absent: Kevin Puckett. Administrators present: Jana Lowe and Amanda Lawson.</w:t>
      </w:r>
    </w:p>
    <w:p w14:paraId="68BADE17" w14:textId="77777777" w:rsidR="00C918DF" w:rsidRDefault="00C918DF" w:rsidP="00C918DF">
      <w:pPr>
        <w:pStyle w:val="NoSpacing"/>
      </w:pPr>
    </w:p>
    <w:p w14:paraId="63E6FACF" w14:textId="77777777" w:rsidR="00C918DF" w:rsidRDefault="00C918DF" w:rsidP="00C918DF">
      <w:pPr>
        <w:pStyle w:val="NoSpacing"/>
      </w:pPr>
      <w:r>
        <w:t>The meeting was called to order by Curtis Jefferson at 7:00 PM.</w:t>
      </w:r>
    </w:p>
    <w:p w14:paraId="2F30CAF7" w14:textId="77777777" w:rsidR="00C918DF" w:rsidRDefault="00C918DF" w:rsidP="00C918DF">
      <w:pPr>
        <w:pStyle w:val="NoSpacing"/>
      </w:pPr>
    </w:p>
    <w:p w14:paraId="7DE7318E" w14:textId="77777777" w:rsidR="00C918DF" w:rsidRDefault="00C918DF" w:rsidP="00C918DF">
      <w:pPr>
        <w:pStyle w:val="NoSpacing"/>
      </w:pPr>
      <w:r>
        <w:t xml:space="preserve">The certification of public notice and the minutes for the regular called meeting July 18, 2022, were approved on a motion by Robert Nowlin. Vicki Russell offered a second. All members voted in favor of the motion. </w:t>
      </w:r>
    </w:p>
    <w:p w14:paraId="29650DE6" w14:textId="77777777" w:rsidR="00C918DF" w:rsidRDefault="00C918DF" w:rsidP="00C918DF">
      <w:pPr>
        <w:pStyle w:val="NoSpacing"/>
      </w:pPr>
    </w:p>
    <w:p w14:paraId="24D2E708" w14:textId="77777777" w:rsidR="00C918DF" w:rsidRDefault="00C918DF" w:rsidP="00C918DF">
      <w:pPr>
        <w:pStyle w:val="NoSpacing"/>
      </w:pPr>
      <w:r>
        <w:t xml:space="preserve">There was no citizen participation. </w:t>
      </w:r>
    </w:p>
    <w:p w14:paraId="49F5D368" w14:textId="77777777" w:rsidR="00C918DF" w:rsidRDefault="00C918DF" w:rsidP="00C918DF">
      <w:pPr>
        <w:pStyle w:val="NoSpacing"/>
      </w:pPr>
    </w:p>
    <w:p w14:paraId="76BC0AC7" w14:textId="77777777" w:rsidR="00C918DF" w:rsidRDefault="00C918DF" w:rsidP="00C918DF">
      <w:pPr>
        <w:pStyle w:val="NoSpacing"/>
      </w:pPr>
      <w:r>
        <w:t>In the Administrator’s report, Mrs. Lawson gave dates to remember through mid-October. FFA has started their annual Fresh Country meat and sweet sale. The blood drive on May 20</w:t>
      </w:r>
      <w:r w:rsidRPr="00B51E2D">
        <w:rPr>
          <w:vertAlign w:val="superscript"/>
        </w:rPr>
        <w:t>th</w:t>
      </w:r>
      <w:r>
        <w:t xml:space="preserve"> went well with several new donors. We offer many </w:t>
      </w:r>
      <w:proofErr w:type="gramStart"/>
      <w:r>
        <w:t>test</w:t>
      </w:r>
      <w:proofErr w:type="gramEnd"/>
      <w:r>
        <w:t xml:space="preserve"> and assessments, such as ASVAB, SAT, ACT and TSIA-2, that allow high school student the opportunity to be college ready when they graduate and help with scholarships and admissions.</w:t>
      </w:r>
    </w:p>
    <w:p w14:paraId="26F677DE" w14:textId="77777777" w:rsidR="00C918DF" w:rsidRDefault="00C918DF" w:rsidP="00C918DF">
      <w:pPr>
        <w:pStyle w:val="NoSpacing"/>
      </w:pPr>
    </w:p>
    <w:p w14:paraId="586157FD" w14:textId="77777777" w:rsidR="00C918DF" w:rsidRDefault="00C918DF" w:rsidP="00C918DF">
      <w:pPr>
        <w:pStyle w:val="NoSpacing"/>
      </w:pPr>
      <w:r>
        <w:t xml:space="preserve">Also in the Administrator’s report, Ms. Lowe spoke about the Team of 8 Training, that is an overview with Region VI. She informed the Board that 4A Septic and Construction will start construction on 9/20/22. She told about </w:t>
      </w:r>
      <w:proofErr w:type="gramStart"/>
      <w:r>
        <w:t>door bells</w:t>
      </w:r>
      <w:proofErr w:type="gramEnd"/>
      <w:r>
        <w:t xml:space="preserve">, TV and DTV and Buzzers for safety. She </w:t>
      </w:r>
      <w:proofErr w:type="gramStart"/>
      <w:r>
        <w:t>told</w:t>
      </w:r>
      <w:proofErr w:type="gramEnd"/>
      <w:r>
        <w:t xml:space="preserve"> that we are looking at gym floor repairs to start on November 17, 2022 and should be finished by November 27, 2022.</w:t>
      </w:r>
    </w:p>
    <w:p w14:paraId="297964AC" w14:textId="77777777" w:rsidR="00C918DF" w:rsidRDefault="00C918DF" w:rsidP="00C918DF">
      <w:pPr>
        <w:pStyle w:val="NoSpacing"/>
      </w:pPr>
    </w:p>
    <w:p w14:paraId="3117D335" w14:textId="77777777" w:rsidR="00C918DF" w:rsidRDefault="00C918DF" w:rsidP="00C918DF">
      <w:pPr>
        <w:pStyle w:val="NoSpacing"/>
      </w:pPr>
      <w:r>
        <w:t>In Finance, Ms. Lowe discussed the Financials and Payment of bills for August 2022.</w:t>
      </w:r>
    </w:p>
    <w:p w14:paraId="7A0E5EFC" w14:textId="77777777" w:rsidR="00C918DF" w:rsidRDefault="00C918DF" w:rsidP="00C918DF">
      <w:pPr>
        <w:pStyle w:val="NoSpacing"/>
      </w:pPr>
    </w:p>
    <w:p w14:paraId="145ED55F" w14:textId="77777777" w:rsidR="00C918DF" w:rsidRDefault="00C918DF" w:rsidP="00C918DF">
      <w:pPr>
        <w:pStyle w:val="NoSpacing"/>
      </w:pPr>
      <w:r>
        <w:t>In Finance, Ms. Lowe discussed the current and delinquent tax report for August 2022.</w:t>
      </w:r>
    </w:p>
    <w:p w14:paraId="152C5FAD" w14:textId="77777777" w:rsidR="00C918DF" w:rsidRDefault="00C918DF" w:rsidP="00C918DF">
      <w:pPr>
        <w:pStyle w:val="NoSpacing"/>
      </w:pPr>
    </w:p>
    <w:p w14:paraId="625F323B" w14:textId="77777777" w:rsidR="00C918DF" w:rsidRDefault="00C918DF" w:rsidP="00C918DF">
      <w:pPr>
        <w:pStyle w:val="NoSpacing"/>
      </w:pPr>
      <w:r>
        <w:t xml:space="preserve">In Business, Vicki </w:t>
      </w:r>
      <w:proofErr w:type="gramStart"/>
      <w:r>
        <w:t>Russell  made</w:t>
      </w:r>
      <w:proofErr w:type="gramEnd"/>
      <w:r>
        <w:t xml:space="preserve"> a motion to approve the</w:t>
      </w:r>
      <w:r>
        <w:rPr>
          <w:rFonts w:ascii="Calibri" w:hAnsi="Calibri" w:cs="Calibri"/>
          <w:color w:val="000000"/>
          <w:shd w:val="clear" w:color="auto" w:fill="FFFFFF"/>
        </w:rPr>
        <w:t xml:space="preserve"> Lufkin Regional Day School Program for the Deaf Shared Service Arrangement Agreement for 2022-2023</w:t>
      </w:r>
      <w:r>
        <w:t>. Robert Nowlin offered a second. All members voted in favor of the motion.</w:t>
      </w:r>
    </w:p>
    <w:p w14:paraId="7916FF16" w14:textId="77777777" w:rsidR="00C918DF" w:rsidRDefault="00C918DF" w:rsidP="00C918DF">
      <w:pPr>
        <w:pStyle w:val="NoSpacing"/>
      </w:pPr>
    </w:p>
    <w:p w14:paraId="0244E04A" w14:textId="77777777" w:rsidR="00C918DF" w:rsidRDefault="00C918DF" w:rsidP="00C918DF">
      <w:pPr>
        <w:pStyle w:val="NoSpacing"/>
      </w:pPr>
      <w:r>
        <w:t xml:space="preserve">In Business, no action was taken on changing the meeting times. </w:t>
      </w:r>
    </w:p>
    <w:p w14:paraId="275D1C93" w14:textId="77777777" w:rsidR="00C918DF" w:rsidRDefault="00C918DF" w:rsidP="00C918DF">
      <w:pPr>
        <w:pStyle w:val="NoSpacing"/>
      </w:pPr>
    </w:p>
    <w:p w14:paraId="3A1DF4E5" w14:textId="77777777" w:rsidR="00C918DF" w:rsidRDefault="00C918DF" w:rsidP="00C918DF">
      <w:pPr>
        <w:pStyle w:val="NoSpacing"/>
      </w:pPr>
      <w:r>
        <w:t>There was no Executive Session.</w:t>
      </w:r>
    </w:p>
    <w:p w14:paraId="2A48B63B" w14:textId="77777777" w:rsidR="00C918DF" w:rsidRDefault="00C918DF" w:rsidP="00C918DF">
      <w:pPr>
        <w:pStyle w:val="NoSpacing"/>
      </w:pPr>
    </w:p>
    <w:p w14:paraId="4283C263" w14:textId="77777777" w:rsidR="00C918DF" w:rsidRDefault="00C918DF" w:rsidP="00C918DF">
      <w:pPr>
        <w:pStyle w:val="NoSpacing"/>
      </w:pPr>
      <w:r>
        <w:t>Robert Nowlin made a motion to adjourn at 7:20 pm. Tommie Collins offered a second. All members voted in favor of the motion.</w:t>
      </w:r>
    </w:p>
    <w:p w14:paraId="53C51858" w14:textId="77777777" w:rsidR="00C918DF" w:rsidRDefault="00C918DF" w:rsidP="00C918DF">
      <w:pPr>
        <w:pStyle w:val="NoSpacing"/>
      </w:pPr>
    </w:p>
    <w:p w14:paraId="4B43D3A4" w14:textId="77777777" w:rsidR="00C918DF" w:rsidRDefault="00C918DF" w:rsidP="00C918DF">
      <w:pPr>
        <w:pStyle w:val="NoSpacing"/>
      </w:pPr>
    </w:p>
    <w:p w14:paraId="041B1518" w14:textId="77777777" w:rsidR="00C918DF" w:rsidRDefault="00C918DF" w:rsidP="00C918DF">
      <w:pPr>
        <w:pStyle w:val="NoSpacing"/>
      </w:pPr>
    </w:p>
    <w:p w14:paraId="1E04FD62" w14:textId="77777777" w:rsidR="00C918DF" w:rsidRDefault="00C918DF" w:rsidP="00C918DF">
      <w:pPr>
        <w:pStyle w:val="NoSpacing"/>
      </w:pPr>
    </w:p>
    <w:p w14:paraId="40794CE7" w14:textId="77777777" w:rsidR="00C918DF" w:rsidRDefault="00C918DF" w:rsidP="00C918DF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08880B85" w14:textId="77777777" w:rsidR="00C918DF" w:rsidRDefault="00C918DF" w:rsidP="00C918DF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50EB50C2" w14:textId="77777777" w:rsidR="00D25A0B" w:rsidRDefault="00D25A0B"/>
    <w:sectPr w:rsidR="00D2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F"/>
    <w:rsid w:val="00C918DF"/>
    <w:rsid w:val="00D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DE71"/>
  <w15:chartTrackingRefBased/>
  <w15:docId w15:val="{C18FEE44-82C2-4380-B67E-A3A9EDEA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1</cp:revision>
  <cp:lastPrinted>2022-09-20T14:22:00Z</cp:lastPrinted>
  <dcterms:created xsi:type="dcterms:W3CDTF">2022-09-20T14:22:00Z</dcterms:created>
  <dcterms:modified xsi:type="dcterms:W3CDTF">2022-09-20T14:24:00Z</dcterms:modified>
</cp:coreProperties>
</file>