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B32C" w14:textId="77777777" w:rsidR="00100DD2" w:rsidRDefault="00100DD2" w:rsidP="00100DD2">
      <w:pPr>
        <w:pStyle w:val="xmsonormal"/>
        <w:shd w:val="clear" w:color="auto" w:fill="FFFFFF"/>
        <w:jc w:val="center"/>
      </w:pPr>
      <w:r>
        <w:rPr>
          <w:rFonts w:ascii="Cambria" w:hAnsi="Cambria"/>
          <w:b/>
          <w:bCs/>
          <w:color w:val="222222"/>
          <w:sz w:val="48"/>
          <w:szCs w:val="48"/>
        </w:rPr>
        <w:t>Attention Seniors</w:t>
      </w:r>
      <w:r>
        <w:rPr>
          <w:rFonts w:ascii="Cambria" w:hAnsi="Cambria"/>
          <w:b/>
          <w:bCs/>
          <w:color w:val="222222"/>
          <w:sz w:val="48"/>
          <w:szCs w:val="48"/>
        </w:rPr>
        <w:br/>
        <w:t>An Essay about your School Counselor could potentially win you a $1,000 Scholarship!!!</w:t>
      </w:r>
    </w:p>
    <w:p w14:paraId="26A49A3E" w14:textId="77777777" w:rsidR="00100DD2" w:rsidRDefault="00100DD2" w:rsidP="00100DD2">
      <w:pPr>
        <w:pStyle w:val="xmsonormal"/>
        <w:shd w:val="clear" w:color="auto" w:fill="FFFFFF"/>
        <w:jc w:val="center"/>
      </w:pPr>
      <w:r>
        <w:rPr>
          <w:rFonts w:ascii="Cambria" w:hAnsi="Cambria"/>
          <w:color w:val="222222"/>
          <w:sz w:val="27"/>
          <w:szCs w:val="27"/>
        </w:rPr>
        <w:t>High school seniors are to write about a School Counselor, past or current, who has made a difference in their lives.</w:t>
      </w:r>
    </w:p>
    <w:p w14:paraId="13BE0EB9" w14:textId="77777777" w:rsidR="00100DD2" w:rsidRDefault="00100DD2" w:rsidP="00100DD2">
      <w:pPr>
        <w:pStyle w:val="xmsonormal"/>
        <w:shd w:val="clear" w:color="auto" w:fill="FFFFFF"/>
        <w:jc w:val="center"/>
      </w:pPr>
      <w:r>
        <w:rPr>
          <w:rFonts w:ascii="Cambria" w:hAnsi="Cambria"/>
          <w:color w:val="222222"/>
          <w:sz w:val="27"/>
          <w:szCs w:val="27"/>
        </w:rPr>
        <w:t>To submit an essay, visit </w:t>
      </w:r>
      <w:hyperlink r:id="rId4" w:tgtFrame="_blank" w:tooltip="Original URL: https://goo.gl/forms/0dm1l35Kuvv08SxS2&#10;Click or tap if you trust this link." w:history="1">
        <w:r>
          <w:rPr>
            <w:rStyle w:val="Hyperlink"/>
            <w:rFonts w:ascii="Cambria" w:hAnsi="Cambria"/>
            <w:sz w:val="27"/>
            <w:szCs w:val="27"/>
          </w:rPr>
          <w:t>VSCA 2019 Essay Scholarship</w:t>
        </w:r>
      </w:hyperlink>
      <w:r>
        <w:rPr>
          <w:rFonts w:ascii="Cambria" w:hAnsi="Cambria"/>
          <w:color w:val="222222"/>
          <w:sz w:val="27"/>
          <w:szCs w:val="27"/>
        </w:rPr>
        <w:t xml:space="preserve"> at www.vsca.org</w:t>
      </w:r>
    </w:p>
    <w:p w14:paraId="7D478CA5" w14:textId="77777777" w:rsidR="00100DD2" w:rsidRDefault="00100DD2" w:rsidP="00100DD2">
      <w:pPr>
        <w:pStyle w:val="xmsonormal"/>
        <w:shd w:val="clear" w:color="auto" w:fill="FFFFFF"/>
        <w:jc w:val="center"/>
      </w:pPr>
      <w:r>
        <w:rPr>
          <w:rFonts w:ascii="Cambria" w:hAnsi="Cambria"/>
          <w:color w:val="222222"/>
          <w:sz w:val="27"/>
          <w:szCs w:val="27"/>
        </w:rPr>
        <w:t>Deadline to submit your essay is March 29</w:t>
      </w:r>
      <w:r>
        <w:rPr>
          <w:rFonts w:ascii="Cambria" w:hAnsi="Cambria"/>
          <w:color w:val="222222"/>
          <w:sz w:val="27"/>
          <w:szCs w:val="27"/>
          <w:vertAlign w:val="superscript"/>
        </w:rPr>
        <w:t>th</w:t>
      </w:r>
      <w:r>
        <w:rPr>
          <w:rFonts w:ascii="Cambria" w:hAnsi="Cambria"/>
          <w:color w:val="222222"/>
          <w:sz w:val="27"/>
          <w:szCs w:val="27"/>
        </w:rPr>
        <w:t> @ 11:59 PM.  No late essays will be accepted. </w:t>
      </w:r>
    </w:p>
    <w:p w14:paraId="3CEB940C" w14:textId="77777777" w:rsidR="00100DD2" w:rsidRDefault="00100DD2" w:rsidP="00100DD2">
      <w:pPr>
        <w:pStyle w:val="xmsonormal"/>
        <w:shd w:val="clear" w:color="auto" w:fill="FFFFFF"/>
        <w:jc w:val="center"/>
      </w:pPr>
      <w:r>
        <w:rPr>
          <w:rFonts w:ascii="Cambria" w:hAnsi="Cambria"/>
          <w:color w:val="222222"/>
          <w:sz w:val="27"/>
          <w:szCs w:val="27"/>
        </w:rPr>
        <w:t>If you have any questions, please send them to </w:t>
      </w:r>
      <w:proofErr w:type="spellStart"/>
      <w:r>
        <w:rPr>
          <w:rFonts w:ascii="Cambria" w:hAnsi="Cambria"/>
          <w:color w:val="222222"/>
          <w:sz w:val="27"/>
          <w:szCs w:val="27"/>
        </w:rPr>
        <w:fldChar w:fldCharType="begin"/>
      </w:r>
      <w:r>
        <w:rPr>
          <w:rFonts w:ascii="Cambria" w:hAnsi="Cambria"/>
          <w:color w:val="222222"/>
          <w:sz w:val="27"/>
          <w:szCs w:val="27"/>
        </w:rPr>
        <w:instrText xml:space="preserve"> HYPERLINK "mailto:vscascholarship@gmail.com" \t "_blank" </w:instrText>
      </w:r>
      <w:r>
        <w:rPr>
          <w:rFonts w:ascii="Cambria" w:hAnsi="Cambria"/>
          <w:color w:val="222222"/>
          <w:sz w:val="27"/>
          <w:szCs w:val="27"/>
        </w:rPr>
        <w:fldChar w:fldCharType="separate"/>
      </w:r>
      <w:r>
        <w:rPr>
          <w:rStyle w:val="Hyperlink"/>
          <w:rFonts w:ascii="Cambria" w:hAnsi="Cambria"/>
          <w:sz w:val="27"/>
          <w:szCs w:val="27"/>
        </w:rPr>
        <w:t>vscascholarship@gmail</w:t>
      </w:r>
      <w:proofErr w:type="spellEnd"/>
      <w:r>
        <w:rPr>
          <w:rStyle w:val="Hyperlink"/>
          <w:rFonts w:ascii="Cambria" w:hAnsi="Cambria"/>
          <w:sz w:val="27"/>
          <w:szCs w:val="27"/>
        </w:rPr>
        <w:t>.</w:t>
      </w:r>
      <w:r>
        <w:rPr>
          <w:rFonts w:ascii="Cambria" w:hAnsi="Cambria"/>
          <w:color w:val="222222"/>
          <w:sz w:val="27"/>
          <w:szCs w:val="27"/>
        </w:rPr>
        <w:fldChar w:fldCharType="end"/>
      </w:r>
    </w:p>
    <w:p w14:paraId="349B5ECF" w14:textId="77777777" w:rsidR="00100DD2" w:rsidRDefault="00100DD2">
      <w:bookmarkStart w:id="0" w:name="_GoBack"/>
      <w:bookmarkEnd w:id="0"/>
    </w:p>
    <w:sectPr w:rsidR="0010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2"/>
    <w:rsid w:val="001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253A"/>
  <w15:chartTrackingRefBased/>
  <w15:docId w15:val="{C784496B-0C05-41C3-9ECC-3B0B534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0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0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5.safelinks.protection.outlook.com/?url=https%3A%2F%2Fgoo.gl%2Fforms%2F0dm1l35Kuvv08SxS2&amp;data=02%7C01%7Ceclissa%40pgs.k12.va.us%7C9b55a586d8cc4348711108d6a24536b1%7C39b63b2100514b15bd1b8653d2eac744%7C0%7C0%7C636874815485771269&amp;sdata=6O1rFyDSaFCY9WukAOOTAfzuuLukisejKGYysBwNL4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Clissa</dc:creator>
  <cp:keywords/>
  <dc:description/>
  <cp:lastModifiedBy>Edwina Clissa</cp:lastModifiedBy>
  <cp:revision>1</cp:revision>
  <dcterms:created xsi:type="dcterms:W3CDTF">2019-03-08T13:49:00Z</dcterms:created>
  <dcterms:modified xsi:type="dcterms:W3CDTF">2019-03-08T13:50:00Z</dcterms:modified>
</cp:coreProperties>
</file>